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ayout w:type="fixed"/>
        <w:tblCellMar>
          <w:left w:w="30" w:type="dxa"/>
          <w:right w:w="30" w:type="dxa"/>
        </w:tblCellMar>
        <w:tblLook w:val="0000"/>
      </w:tblPr>
      <w:tblGrid>
        <w:gridCol w:w="2627"/>
        <w:gridCol w:w="3834"/>
      </w:tblGrid>
      <w:tr w:rsidR="00C9514C" w:rsidRPr="00C9514C" w:rsidTr="005123C6">
        <w:trPr>
          <w:trHeight w:val="351"/>
          <w:jc w:val="right"/>
        </w:trPr>
        <w:tc>
          <w:tcPr>
            <w:tcW w:w="26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C9514C" w:rsidRPr="00C9514C" w:rsidRDefault="00C9514C" w:rsidP="00C9514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                                          </w:t>
            </w:r>
          </w:p>
        </w:tc>
        <w:tc>
          <w:tcPr>
            <w:tcW w:w="383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123C6" w:rsidRDefault="005123C6" w:rsidP="00C9514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123C6" w:rsidRDefault="005123C6" w:rsidP="005123C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C9514C" w:rsidRPr="00C9514C" w:rsidRDefault="00C9514C" w:rsidP="00C9514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9514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Приложение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C9514C" w:rsidRPr="00C9514C" w:rsidTr="005123C6">
        <w:trPr>
          <w:trHeight w:val="305"/>
          <w:jc w:val="right"/>
        </w:trPr>
        <w:tc>
          <w:tcPr>
            <w:tcW w:w="6461" w:type="dxa"/>
            <w:gridSpan w:val="2"/>
            <w:tcBorders>
              <w:top w:val="single" w:sz="2" w:space="0" w:color="0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9514C" w:rsidRPr="00C9514C" w:rsidRDefault="005123C6" w:rsidP="00C9514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</w:t>
            </w:r>
            <w:r w:rsidR="00C9514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Решени</w:t>
            </w:r>
            <w:r w:rsidR="00C9514C" w:rsidRPr="00C9514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ю</w:t>
            </w:r>
            <w:r w:rsidR="00C9514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9514C" w:rsidRPr="00C9514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Совета народных депутатов</w:t>
            </w:r>
          </w:p>
        </w:tc>
      </w:tr>
      <w:tr w:rsidR="00C9514C" w:rsidRPr="00C9514C" w:rsidTr="005123C6">
        <w:trPr>
          <w:trHeight w:val="305"/>
          <w:jc w:val="right"/>
        </w:trPr>
        <w:tc>
          <w:tcPr>
            <w:tcW w:w="646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9514C" w:rsidRPr="00C9514C" w:rsidRDefault="00C9514C" w:rsidP="00C9514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9514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Коленовского сельского поселения</w:t>
            </w:r>
          </w:p>
        </w:tc>
      </w:tr>
      <w:tr w:rsidR="00C9514C" w:rsidRPr="00C9514C" w:rsidTr="005123C6">
        <w:trPr>
          <w:trHeight w:val="305"/>
          <w:jc w:val="right"/>
        </w:trPr>
        <w:tc>
          <w:tcPr>
            <w:tcW w:w="646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9514C" w:rsidRPr="00C9514C" w:rsidRDefault="00C9514C" w:rsidP="00C9514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9514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Новохопёрского муниципального района</w:t>
            </w:r>
          </w:p>
        </w:tc>
      </w:tr>
      <w:tr w:rsidR="00C9514C" w:rsidRPr="00C9514C" w:rsidTr="005123C6">
        <w:trPr>
          <w:trHeight w:val="330"/>
          <w:jc w:val="right"/>
        </w:trPr>
        <w:tc>
          <w:tcPr>
            <w:tcW w:w="646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9514C" w:rsidRPr="00C9514C" w:rsidRDefault="0064791D" w:rsidP="00C9514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«О бюджете</w:t>
            </w:r>
            <w:r w:rsidR="005123C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9514C" w:rsidRPr="00C9514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Коленовского сельского поселения на 2025 год</w:t>
            </w:r>
          </w:p>
        </w:tc>
      </w:tr>
      <w:tr w:rsidR="00C9514C" w:rsidRPr="00C9514C" w:rsidTr="005123C6">
        <w:trPr>
          <w:trHeight w:val="305"/>
          <w:jc w:val="right"/>
        </w:trPr>
        <w:tc>
          <w:tcPr>
            <w:tcW w:w="646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9514C" w:rsidRPr="00C9514C" w:rsidRDefault="00C9514C" w:rsidP="00F75C2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9514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 на плановый период 2026 и 2027 годов »</w:t>
            </w:r>
          </w:p>
        </w:tc>
      </w:tr>
      <w:tr w:rsidR="00C9514C" w:rsidRPr="00C9514C" w:rsidTr="005123C6">
        <w:trPr>
          <w:trHeight w:val="305"/>
          <w:jc w:val="right"/>
        </w:trPr>
        <w:tc>
          <w:tcPr>
            <w:tcW w:w="646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9514C" w:rsidRPr="00C9514C" w:rsidRDefault="005123C6" w:rsidP="00C9514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от «____</w:t>
            </w:r>
            <w:r w:rsidR="00C9514C" w:rsidRPr="00C9514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» декабря 2024 г. №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____</w:t>
            </w:r>
            <w:r w:rsidR="00C9514C" w:rsidRPr="00C9514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</w:p>
        </w:tc>
      </w:tr>
    </w:tbl>
    <w:p w:rsidR="006520E7" w:rsidRDefault="006520E7" w:rsidP="00C9514C">
      <w:pPr>
        <w:pStyle w:val="a3"/>
        <w:ind w:left="5670" w:firstLine="0"/>
        <w:jc w:val="center"/>
        <w:rPr>
          <w:sz w:val="24"/>
          <w:szCs w:val="24"/>
        </w:rPr>
      </w:pPr>
    </w:p>
    <w:p w:rsidR="006520E7" w:rsidRDefault="006520E7" w:rsidP="006520E7">
      <w:pPr>
        <w:pStyle w:val="a3"/>
        <w:ind w:firstLine="0"/>
        <w:jc w:val="center"/>
        <w:rPr>
          <w:szCs w:val="28"/>
        </w:rPr>
      </w:pPr>
      <w:r w:rsidRPr="00A8423F">
        <w:rPr>
          <w:szCs w:val="28"/>
        </w:rPr>
        <w:t xml:space="preserve">Программа муниципальных внутренних </w:t>
      </w:r>
      <w:r w:rsidR="00C9514C">
        <w:rPr>
          <w:szCs w:val="28"/>
        </w:rPr>
        <w:t xml:space="preserve">заимствований Коленовского сельского </w:t>
      </w:r>
      <w:r w:rsidRPr="00A8423F">
        <w:rPr>
          <w:szCs w:val="28"/>
        </w:rPr>
        <w:t>на 202</w:t>
      </w:r>
      <w:r>
        <w:rPr>
          <w:szCs w:val="28"/>
        </w:rPr>
        <w:t>5</w:t>
      </w:r>
      <w:r w:rsidRPr="00A8423F">
        <w:rPr>
          <w:szCs w:val="28"/>
        </w:rPr>
        <w:t xml:space="preserve"> год и плановый период 202</w:t>
      </w:r>
      <w:r>
        <w:rPr>
          <w:szCs w:val="28"/>
        </w:rPr>
        <w:t>6</w:t>
      </w:r>
      <w:r w:rsidRPr="00A8423F">
        <w:rPr>
          <w:szCs w:val="28"/>
        </w:rPr>
        <w:t xml:space="preserve"> и 202</w:t>
      </w:r>
      <w:r>
        <w:rPr>
          <w:szCs w:val="28"/>
        </w:rPr>
        <w:t>7</w:t>
      </w:r>
      <w:r w:rsidRPr="00A8423F">
        <w:rPr>
          <w:szCs w:val="28"/>
        </w:rPr>
        <w:t xml:space="preserve"> годов</w:t>
      </w:r>
    </w:p>
    <w:tbl>
      <w:tblPr>
        <w:tblW w:w="5000" w:type="pct"/>
        <w:tblLayout w:type="fixed"/>
        <w:tblLook w:val="04A0"/>
      </w:tblPr>
      <w:tblGrid>
        <w:gridCol w:w="5901"/>
        <w:gridCol w:w="1242"/>
        <w:gridCol w:w="1103"/>
        <w:gridCol w:w="1325"/>
      </w:tblGrid>
      <w:tr w:rsidR="006520E7" w:rsidRPr="00A8423F" w:rsidTr="00875463">
        <w:trPr>
          <w:trHeight w:val="315"/>
        </w:trPr>
        <w:tc>
          <w:tcPr>
            <w:tcW w:w="30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20E7" w:rsidRPr="00A8423F" w:rsidRDefault="006520E7" w:rsidP="00875463">
            <w:pPr>
              <w:rPr>
                <w:rFonts w:ascii="Arial" w:hAnsi="Arial" w:cs="Arial"/>
              </w:rPr>
            </w:pPr>
            <w:r w:rsidRPr="00A8423F">
              <w:rPr>
                <w:rFonts w:ascii="Arial" w:hAnsi="Arial" w:cs="Aria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20E7" w:rsidRPr="00A8423F" w:rsidRDefault="006520E7" w:rsidP="00875463">
            <w:pPr>
              <w:jc w:val="right"/>
              <w:rPr>
                <w:sz w:val="24"/>
                <w:szCs w:val="24"/>
              </w:rPr>
            </w:pPr>
            <w:r w:rsidRPr="00A8423F">
              <w:rPr>
                <w:sz w:val="24"/>
                <w:szCs w:val="24"/>
              </w:rPr>
              <w:t> </w:t>
            </w:r>
          </w:p>
        </w:tc>
        <w:tc>
          <w:tcPr>
            <w:tcW w:w="1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20E7" w:rsidRPr="00A8423F" w:rsidRDefault="006520E7" w:rsidP="00875463">
            <w:pPr>
              <w:jc w:val="right"/>
              <w:rPr>
                <w:sz w:val="24"/>
                <w:szCs w:val="24"/>
              </w:rPr>
            </w:pPr>
            <w:r w:rsidRPr="00A8423F">
              <w:rPr>
                <w:sz w:val="24"/>
                <w:szCs w:val="24"/>
              </w:rPr>
              <w:t>(тыс.</w:t>
            </w:r>
            <w:r>
              <w:rPr>
                <w:sz w:val="24"/>
                <w:szCs w:val="24"/>
              </w:rPr>
              <w:t xml:space="preserve"> </w:t>
            </w:r>
            <w:r w:rsidRPr="00A8423F">
              <w:rPr>
                <w:sz w:val="24"/>
                <w:szCs w:val="24"/>
              </w:rPr>
              <w:t>рублей)</w:t>
            </w:r>
          </w:p>
        </w:tc>
      </w:tr>
      <w:tr w:rsidR="006520E7" w:rsidRPr="00A8423F" w:rsidTr="00875463">
        <w:trPr>
          <w:trHeight w:val="285"/>
        </w:trPr>
        <w:tc>
          <w:tcPr>
            <w:tcW w:w="30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Наименование обязательств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2025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2026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2027</w:t>
            </w:r>
          </w:p>
        </w:tc>
      </w:tr>
      <w:tr w:rsidR="006520E7" w:rsidRPr="00A8423F" w:rsidTr="00875463">
        <w:trPr>
          <w:trHeight w:val="285"/>
        </w:trPr>
        <w:tc>
          <w:tcPr>
            <w:tcW w:w="30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E7" w:rsidRPr="009E1E6C" w:rsidRDefault="006520E7" w:rsidP="00875463">
            <w:pPr>
              <w:rPr>
                <w:sz w:val="24"/>
                <w:szCs w:val="24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0E7" w:rsidRPr="009E1E6C" w:rsidRDefault="006520E7" w:rsidP="00875463">
            <w:pPr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0E7" w:rsidRPr="009E1E6C" w:rsidRDefault="006520E7" w:rsidP="00875463">
            <w:pPr>
              <w:rPr>
                <w:sz w:val="24"/>
                <w:szCs w:val="24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E7" w:rsidRPr="009E1E6C" w:rsidRDefault="006520E7" w:rsidP="00875463">
            <w:pPr>
              <w:rPr>
                <w:sz w:val="24"/>
                <w:szCs w:val="24"/>
              </w:rPr>
            </w:pPr>
          </w:p>
        </w:tc>
      </w:tr>
      <w:tr w:rsidR="006520E7" w:rsidRPr="00A8423F" w:rsidTr="00875463">
        <w:trPr>
          <w:trHeight w:val="319"/>
        </w:trPr>
        <w:tc>
          <w:tcPr>
            <w:tcW w:w="3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E7" w:rsidRPr="009E1E6C" w:rsidRDefault="006520E7" w:rsidP="00875463">
            <w:pPr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Бюджетные кредиты, полученные от бюджетов других уровней бюджетной системы РФ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-</w:t>
            </w:r>
            <w:r w:rsidR="00C9514C" w:rsidRPr="009E1E6C">
              <w:rPr>
                <w:sz w:val="24"/>
                <w:szCs w:val="24"/>
              </w:rPr>
              <w:t>1796,94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-</w:t>
            </w:r>
            <w:r w:rsidR="00C9514C" w:rsidRPr="009E1E6C">
              <w:rPr>
                <w:sz w:val="24"/>
                <w:szCs w:val="24"/>
              </w:rPr>
              <w:t>436,14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C9514C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-</w:t>
            </w:r>
            <w:r w:rsidR="00C9514C" w:rsidRPr="009E1E6C">
              <w:rPr>
                <w:sz w:val="24"/>
                <w:szCs w:val="24"/>
              </w:rPr>
              <w:t>436,14</w:t>
            </w:r>
          </w:p>
        </w:tc>
      </w:tr>
      <w:tr w:rsidR="006520E7" w:rsidRPr="00A8423F" w:rsidTr="00875463">
        <w:trPr>
          <w:trHeight w:val="315"/>
        </w:trPr>
        <w:tc>
          <w:tcPr>
            <w:tcW w:w="3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E7" w:rsidRPr="009E1E6C" w:rsidRDefault="006520E7" w:rsidP="00875463">
            <w:pPr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- получение бюджетных кредитов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0,00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0,00</w:t>
            </w:r>
          </w:p>
        </w:tc>
      </w:tr>
      <w:tr w:rsidR="006520E7" w:rsidRPr="00A8423F" w:rsidTr="00875463">
        <w:trPr>
          <w:trHeight w:val="315"/>
        </w:trPr>
        <w:tc>
          <w:tcPr>
            <w:tcW w:w="3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E7" w:rsidRPr="009E1E6C" w:rsidRDefault="006520E7" w:rsidP="00875463">
            <w:pPr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- погашение основной задолженности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C9514C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1796,94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C9514C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436,14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C9514C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436,14</w:t>
            </w:r>
          </w:p>
        </w:tc>
      </w:tr>
      <w:tr w:rsidR="006520E7" w:rsidRPr="00A8423F" w:rsidTr="00875463">
        <w:trPr>
          <w:trHeight w:val="630"/>
        </w:trPr>
        <w:tc>
          <w:tcPr>
            <w:tcW w:w="3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E7" w:rsidRPr="009E1E6C" w:rsidRDefault="006520E7" w:rsidP="00875463">
            <w:pPr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Кредиты, полученные в валюте РФ от кредитных организаций бюджетом поселения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0,00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0,00</w:t>
            </w:r>
          </w:p>
        </w:tc>
      </w:tr>
      <w:tr w:rsidR="006520E7" w:rsidRPr="00A8423F" w:rsidTr="00875463">
        <w:trPr>
          <w:trHeight w:val="315"/>
        </w:trPr>
        <w:tc>
          <w:tcPr>
            <w:tcW w:w="3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E7" w:rsidRPr="009E1E6C" w:rsidRDefault="006520E7" w:rsidP="00875463">
            <w:pPr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- получение кредитов от кредитных организаций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0,00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0,00</w:t>
            </w:r>
          </w:p>
        </w:tc>
      </w:tr>
      <w:tr w:rsidR="006520E7" w:rsidRPr="00A8423F" w:rsidTr="00875463">
        <w:trPr>
          <w:trHeight w:val="315"/>
        </w:trPr>
        <w:tc>
          <w:tcPr>
            <w:tcW w:w="3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E7" w:rsidRPr="009E1E6C" w:rsidRDefault="006520E7" w:rsidP="00875463">
            <w:pPr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- погашение основной задолженности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0,00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0,00</w:t>
            </w:r>
          </w:p>
        </w:tc>
      </w:tr>
      <w:tr w:rsidR="00C9514C" w:rsidRPr="00A8423F" w:rsidTr="00875463">
        <w:trPr>
          <w:trHeight w:val="630"/>
        </w:trPr>
        <w:tc>
          <w:tcPr>
            <w:tcW w:w="3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514C" w:rsidRPr="009E1E6C" w:rsidRDefault="00C9514C" w:rsidP="00875463">
            <w:pPr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Общий объем заимствований, направленных на покрытие дефицита бюджета и погашения долговых обязательств поселения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14C" w:rsidRPr="009E1E6C" w:rsidRDefault="00C9514C" w:rsidP="007E0256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-1796,94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14C" w:rsidRPr="009E1E6C" w:rsidRDefault="00C9514C" w:rsidP="007E0256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-436,14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14C" w:rsidRPr="009E1E6C" w:rsidRDefault="00C9514C" w:rsidP="007E0256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-436,14</w:t>
            </w:r>
          </w:p>
        </w:tc>
      </w:tr>
      <w:tr w:rsidR="006520E7" w:rsidRPr="00A8423F" w:rsidTr="00875463">
        <w:trPr>
          <w:trHeight w:val="315"/>
        </w:trPr>
        <w:tc>
          <w:tcPr>
            <w:tcW w:w="3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E7" w:rsidRPr="009E1E6C" w:rsidRDefault="006520E7" w:rsidP="00875463">
            <w:pPr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- получение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0,00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E7" w:rsidRPr="009E1E6C" w:rsidRDefault="006520E7" w:rsidP="00875463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0,00</w:t>
            </w:r>
          </w:p>
        </w:tc>
      </w:tr>
      <w:tr w:rsidR="00C9514C" w:rsidRPr="00A8423F" w:rsidTr="00875463">
        <w:trPr>
          <w:trHeight w:val="315"/>
        </w:trPr>
        <w:tc>
          <w:tcPr>
            <w:tcW w:w="3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514C" w:rsidRPr="009E1E6C" w:rsidRDefault="00C9514C" w:rsidP="00875463">
            <w:pPr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 xml:space="preserve">- погашение 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14C" w:rsidRPr="009E1E6C" w:rsidRDefault="00C9514C" w:rsidP="007E0256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1796,94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14C" w:rsidRPr="009E1E6C" w:rsidRDefault="00C9514C" w:rsidP="007E0256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436,14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14C" w:rsidRPr="009E1E6C" w:rsidRDefault="00C9514C" w:rsidP="007E0256">
            <w:pPr>
              <w:jc w:val="center"/>
              <w:rPr>
                <w:sz w:val="24"/>
                <w:szCs w:val="24"/>
              </w:rPr>
            </w:pPr>
            <w:r w:rsidRPr="009E1E6C">
              <w:rPr>
                <w:sz w:val="24"/>
                <w:szCs w:val="24"/>
              </w:rPr>
              <w:t>436,14</w:t>
            </w:r>
          </w:p>
        </w:tc>
      </w:tr>
    </w:tbl>
    <w:p w:rsidR="006520E7" w:rsidRDefault="006520E7" w:rsidP="006520E7">
      <w:pPr>
        <w:pStyle w:val="a3"/>
        <w:ind w:firstLine="0"/>
        <w:jc w:val="center"/>
        <w:rPr>
          <w:szCs w:val="28"/>
        </w:rPr>
      </w:pPr>
    </w:p>
    <w:p w:rsidR="00847640" w:rsidRDefault="00847640"/>
    <w:sectPr w:rsidR="00847640" w:rsidSect="005123C6">
      <w:headerReference w:type="even" r:id="rId6"/>
      <w:headerReference w:type="default" r:id="rId7"/>
      <w:headerReference w:type="first" r:id="rId8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93A" w:rsidRDefault="0062793A" w:rsidP="00C015F5">
      <w:r>
        <w:separator/>
      </w:r>
    </w:p>
  </w:endnote>
  <w:endnote w:type="continuationSeparator" w:id="1">
    <w:p w:rsidR="0062793A" w:rsidRDefault="0062793A" w:rsidP="00C01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93A" w:rsidRDefault="0062793A" w:rsidP="00C015F5">
      <w:r>
        <w:separator/>
      </w:r>
    </w:p>
  </w:footnote>
  <w:footnote w:type="continuationSeparator" w:id="1">
    <w:p w:rsidR="0062793A" w:rsidRDefault="0062793A" w:rsidP="00C015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5A6" w:rsidRDefault="00FE74B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520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20E7">
      <w:rPr>
        <w:rStyle w:val="a7"/>
      </w:rPr>
      <w:t>1</w:t>
    </w:r>
    <w:r>
      <w:rPr>
        <w:rStyle w:val="a7"/>
      </w:rPr>
      <w:fldChar w:fldCharType="end"/>
    </w:r>
  </w:p>
  <w:p w:rsidR="00B305A6" w:rsidRDefault="0062793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5A6" w:rsidRDefault="00FE74BB">
    <w:pPr>
      <w:pStyle w:val="a5"/>
      <w:framePr w:wrap="around" w:vAnchor="text" w:hAnchor="margin" w:xAlign="center" w:y="1"/>
      <w:rPr>
        <w:rStyle w:val="a7"/>
        <w:sz w:val="28"/>
      </w:rPr>
    </w:pPr>
    <w:r>
      <w:rPr>
        <w:rStyle w:val="a7"/>
        <w:sz w:val="28"/>
      </w:rPr>
      <w:fldChar w:fldCharType="begin"/>
    </w:r>
    <w:r w:rsidR="006520E7">
      <w:rPr>
        <w:rStyle w:val="a7"/>
        <w:sz w:val="28"/>
      </w:rPr>
      <w:instrText xml:space="preserve">PAGE  </w:instrText>
    </w:r>
    <w:r>
      <w:rPr>
        <w:rStyle w:val="a7"/>
        <w:sz w:val="28"/>
      </w:rPr>
      <w:fldChar w:fldCharType="separate"/>
    </w:r>
    <w:r w:rsidR="006520E7">
      <w:rPr>
        <w:rStyle w:val="a7"/>
        <w:noProof/>
        <w:sz w:val="28"/>
      </w:rPr>
      <w:t>55</w:t>
    </w:r>
    <w:r>
      <w:rPr>
        <w:rStyle w:val="a7"/>
        <w:sz w:val="28"/>
      </w:rPr>
      <w:fldChar w:fldCharType="end"/>
    </w:r>
  </w:p>
  <w:p w:rsidR="00B305A6" w:rsidRDefault="0062793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5A6" w:rsidRDefault="0062793A" w:rsidP="008A68D9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defaultTabStop w:val="708"/>
  <w:drawingGridHorizontalSpacing w:val="10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20E7"/>
    <w:rsid w:val="001A75DC"/>
    <w:rsid w:val="0028555C"/>
    <w:rsid w:val="00495DD8"/>
    <w:rsid w:val="005123C6"/>
    <w:rsid w:val="0056400B"/>
    <w:rsid w:val="00596F7D"/>
    <w:rsid w:val="0062793A"/>
    <w:rsid w:val="0064791D"/>
    <w:rsid w:val="006520E7"/>
    <w:rsid w:val="00826866"/>
    <w:rsid w:val="00847640"/>
    <w:rsid w:val="00857F27"/>
    <w:rsid w:val="00915299"/>
    <w:rsid w:val="009E1E6C"/>
    <w:rsid w:val="00BA5320"/>
    <w:rsid w:val="00C015F5"/>
    <w:rsid w:val="00C9514C"/>
    <w:rsid w:val="00CE090D"/>
    <w:rsid w:val="00DB2D4E"/>
    <w:rsid w:val="00DF184A"/>
    <w:rsid w:val="00E4187D"/>
    <w:rsid w:val="00E432DC"/>
    <w:rsid w:val="00F22F0D"/>
    <w:rsid w:val="00F75C26"/>
    <w:rsid w:val="00FA5AB9"/>
    <w:rsid w:val="00FE7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0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20E7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520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6520E7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6520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520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revkom</dc:creator>
  <cp:lastModifiedBy>kkk</cp:lastModifiedBy>
  <cp:revision>9</cp:revision>
  <cp:lastPrinted>2024-12-26T06:28:00Z</cp:lastPrinted>
  <dcterms:created xsi:type="dcterms:W3CDTF">2024-12-17T08:42:00Z</dcterms:created>
  <dcterms:modified xsi:type="dcterms:W3CDTF">2024-12-26T06:29:00Z</dcterms:modified>
</cp:coreProperties>
</file>